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2"/>
      </w:pPr>
      <w:r>
        <w:t>Requirements</w:t>
      </w:r>
    </w:p>
    <w:p>
      <w:pPr>
        <w:pStyle w:val="Heading1"/>
      </w:pPr>
      <w:r>
        <w:t>4. Requirements</w:t>
      </w:r>
    </w:p>
    <w:p>
      <w:pPr>
        <w:pStyle w:val="Heading2"/>
      </w:pPr>
      <w:r>
        <w:t>4.1 Functional Requirements</w:t>
      </w:r>
    </w:p>
    <w:p>
      <w:pPr>
        <w:pStyle w:val="Heading3"/>
      </w:pPr>
      <w:r>
        <w:t>4.1.1 Order Creation and Management</w:t>
      </w:r>
    </w:p>
    <w:p>
      <w:pPr>
        <w:pStyle w:val="ListBullet"/>
      </w:pPr>
      <w:r>
        <w:t>The system shall support creation of a single order per API request. Bulk or batch creation endpoints are not supported.</w:t>
      </w:r>
    </w:p>
    <w:p>
      <w:r>
        <w:t>[KB-459cbd85-fb6b-4a7e-8a36-e5f711cac6b9], [KB-4c9591c9-34d5-42b1-a0e2-1de20131159c], [KB-86e313b9-691a-4830-b560-a2097e138f34]</w:t>
      </w:r>
    </w:p>
    <w:p>
      <w:pPr>
        <w:pStyle w:val="ListBullet"/>
      </w:pPr>
      <w:r>
        <w:t>The order creation process shall include:</w:t>
      </w:r>
    </w:p>
    <w:p>
      <w:pPr>
        <w:pStyle w:val="ListNumber"/>
      </w:pPr>
      <w:r>
        <w:t>Validation of order data (single payload only)</w:t>
      </w:r>
    </w:p>
    <w:p>
      <w:pPr>
        <w:pStyle w:val="ListNumber"/>
      </w:pPr>
      <w:r>
        <w:t>Automatic calculation of total amount (sum of quantity × unit price for each item)</w:t>
      </w:r>
    </w:p>
    <w:p>
      <w:pPr>
        <w:pStyle w:val="ListNumber"/>
      </w:pPr>
      <w:r>
        <w:t>Saving order to database with status: PENDING</w:t>
      </w:r>
    </w:p>
    <w:p>
      <w:pPr>
        <w:pStyle w:val="ListNumber"/>
      </w:pPr>
      <w:r>
        <w:t>Status update to PROCESSING</w:t>
      </w:r>
      <w:r>
        <w:t>_</w:t>
      </w:r>
      <w:r>
        <w:t>PAYMENT</w:t>
      </w:r>
    </w:p>
    <w:p>
      <w:pPr>
        <w:pStyle w:val="ListNumber"/>
      </w:pPr>
      <w:r>
        <w:t>Payment Service invocation (POST /api/v1/payments/)</w:t>
      </w:r>
    </w:p>
    <w:p>
      <w:pPr>
        <w:pStyle w:val="ListNumber"/>
      </w:pPr>
      <w:r>
        <w:t>On successful payment, status update to PAID</w:t>
      </w:r>
    </w:p>
    <w:p>
      <w:pPr>
        <w:pStyle w:val="ListNumber"/>
      </w:pPr>
      <w:r>
        <w:t>Notification Service invocation (POST /api/v1/notifications/email)</w:t>
      </w:r>
    </w:p>
    <w:p>
      <w:pPr>
        <w:pStyle w:val="ListNumber"/>
      </w:pPr>
      <w:r>
        <w:t>Return of created order</w:t>
      </w:r>
    </w:p>
    <w:p>
      <w:r>
        <w:t>[KB-86e313b9-691a-4830-b560-a2097e138f34], [KB-77ed901f-0149-4b9e-838d-6f8fda48ab51], [KB-71ff9c60-13e4-4194-88e5-a67607551893]</w:t>
      </w:r>
    </w:p>
    <w:p>
      <w:pPr>
        <w:pStyle w:val="ListBullet"/>
      </w:pPr>
      <w:r>
        <w:t>The system shall support paginated listing of orders with parameters: skip (default 0), limit (default 20).</w:t>
      </w:r>
    </w:p>
    <w:p>
      <w:r>
        <w:t>[KB-459cbd85-fb6b-4a7e-8a36-e5f711cac6b9], [KB-4287fde1-e2d9-4e31-8f2f-5c3f64f00add]</w:t>
      </w:r>
    </w:p>
    <w:p>
      <w:pPr>
        <w:pStyle w:val="ListBullet"/>
      </w:pPr>
      <w:r>
        <w:t>The system shall support retrieval of order details by order ID, including item details.</w:t>
      </w:r>
    </w:p>
    <w:p>
      <w:r>
        <w:t>[KB-459cbd85-fb6b-4a7e-8a36-e5f711cac6b9], [KB-4c9591c9-34d5-42b1-a0e2-1de20131159c]</w:t>
      </w:r>
    </w:p>
    <w:p>
      <w:pPr>
        <w:pStyle w:val="ListBullet"/>
      </w:pPr>
      <w:r>
        <w:t>The system shall support order status transitions: PENDING → PROCESSING</w:t>
      </w:r>
      <w:r>
        <w:t>_</w:t>
      </w:r>
      <w:r>
        <w:t>PAYMENT → PAID → SHIPPED → DELIVERED.</w:t>
      </w:r>
    </w:p>
    <w:p>
      <w:r>
        <w:t>[KB-55d6e023-2c8e-49db-9409-68b9e9ed721f]</w:t>
      </w:r>
    </w:p>
    <w:p>
      <w:pPr>
        <w:pStyle w:val="ListBullet"/>
      </w:pPr>
      <w:r>
        <w:t>The system shall support order cancellation, updating status to CANCELLED.</w:t>
      </w:r>
    </w:p>
    <w:p>
      <w:r>
        <w:t>[KB-55d6e023-2c8e-49db-9409-68b9e9ed721f]</w:t>
      </w:r>
    </w:p>
    <w:p>
      <w:pPr>
        <w:pStyle w:val="Heading3"/>
      </w:pPr>
      <w:r>
        <w:t>4.1.2 Payment Processing</w:t>
      </w:r>
    </w:p>
    <w:p>
      <w:pPr>
        <w:pStyle w:val="ListBullet"/>
      </w:pPr>
      <w:r>
        <w:t>The Payment Service shall process payments for a single order per request. Batch payment processing is not supported.</w:t>
      </w:r>
    </w:p>
    <w:p>
      <w:r>
        <w:t>[KB-8072a75f-d61d-49b1-a859-1be86806c449], [KB-8ca26148-03e1-4184-a736-624e14448df9]</w:t>
      </w:r>
    </w:p>
    <w:p>
      <w:pPr>
        <w:pStyle w:val="ListBullet"/>
      </w:pPr>
      <w:r>
        <w:t>Payment validation rules:</w:t>
      </w:r>
    </w:p>
    <w:p>
      <w:pPr>
        <w:pStyle w:val="ListBullet"/>
      </w:pPr>
      <w:r>
        <w:t>Minimum amount: 100 JPY</w:t>
      </w:r>
    </w:p>
    <w:p>
      <w:pPr>
        <w:pStyle w:val="ListBullet"/>
      </w:pPr>
      <w:r>
        <w:t>Maximum amount: 1,000,000 JPY per transaction</w:t>
      </w:r>
    </w:p>
    <w:p>
      <w:pPr>
        <w:pStyle w:val="ListBullet"/>
      </w:pPr>
      <w:r>
        <w:t>order</w:t>
      </w:r>
      <w:r>
        <w:t>_</w:t>
      </w:r>
      <w:r>
        <w:t>id must be unique (no duplicate payments for the same order)</w:t>
      </w:r>
    </w:p>
    <w:p>
      <w:r>
        <w:t>[KB-8072a75f-d61d-49b1-a859-1be86806c449], [KB-299da2e5-721b-4ab1-9bb0-cd2d0f03c8c6], [KB-564ae239-84b1-4ef2-bb04-b7e829eb53b6]</w:t>
      </w:r>
    </w:p>
    <w:p>
      <w:pPr>
        <w:pStyle w:val="ListBullet"/>
      </w:pPr>
      <w:r>
        <w:t>Payment Service notifies Order Service of payment status via webhook callback (POST /api/v1/orders/{order</w:t>
      </w:r>
      <w:r>
        <w:t>_</w:t>
      </w:r>
      <w:r>
        <w:t>id}/webhook).</w:t>
      </w:r>
    </w:p>
    <w:p>
      <w:r>
        <w:t>[KB-69d55b34-e506-4b4e-a043-ef842030f397], [KB-4bd8168d-aed4-41eb-8733-2ab9d82daa22]</w:t>
      </w:r>
    </w:p>
    <w:p>
      <w:pPr>
        <w:pStyle w:val="ListBullet"/>
      </w:pPr>
      <w:r>
        <w:t>Refund processing is supported for completed payments via POST /api/v1/payments/refund.</w:t>
      </w:r>
    </w:p>
    <w:p>
      <w:r>
        <w:t>[KB-8072a75f-d61d-49b1-a859-1be86806c449], [KB-36050440-5a8a-4389-8690-8fd0a46f5cd3]</w:t>
      </w:r>
    </w:p>
    <w:p>
      <w:pPr>
        <w:pStyle w:val="Heading3"/>
      </w:pPr>
      <w:r>
        <w:t>4.1.3 Notification Service</w:t>
      </w:r>
    </w:p>
    <w:p>
      <w:pPr>
        <w:pStyle w:val="ListBullet"/>
      </w:pPr>
      <w:r>
        <w:t>The system shall send email and SMS notifications for individual orders using templates.</w:t>
      </w:r>
    </w:p>
    <w:p>
      <w:r>
        <w:t>[KB-6155f440-0799-44eb-851f-9a5b81fbbcf8], [KB-1c5832cc-4e41-483e-9898-60c735170444]</w:t>
      </w:r>
    </w:p>
    <w:p>
      <w:pPr>
        <w:pStyle w:val="ListBullet"/>
      </w:pPr>
      <w:r>
        <w:t>Supported notification templates: ORDER</w:t>
      </w:r>
      <w:r>
        <w:rPr>
          <w:i/>
        </w:rPr>
        <w:t>CONFIRMATION, ORDER</w:t>
      </w:r>
      <w:r>
        <w:t>SHIPPED, ORDER</w:t>
      </w:r>
      <w:r>
        <w:t>_</w:t>
      </w:r>
      <w:r>
        <w:t>CANCELLED.</w:t>
      </w:r>
    </w:p>
    <w:p>
      <w:r>
        <w:t>[KB-6155f440-0799-44eb-851f-9a5b81fbbcf8], [KB-79cd66a7-e187-4f66-b53c-ded850690b2e]</w:t>
      </w:r>
    </w:p>
    <w:p>
      <w:pPr>
        <w:pStyle w:val="ListBullet"/>
      </w:pPr>
      <w:r>
        <w:t>Templates use Jinja2-style variable substitution with Japanese language content.</w:t>
      </w:r>
    </w:p>
    <w:p>
      <w:r>
        <w:t>[KB-6155f440-0799-44eb-851f-9a5b81fbbcf8], [KB-3133bf0e-2d7b-9e36-c8548c037b2c]</w:t>
      </w:r>
    </w:p>
    <w:p>
      <w:pPr>
        <w:pStyle w:val="ListBullet"/>
      </w:pPr>
      <w:r>
        <w:t>Notification delivery status shall be tracked (PENDING, SENT, FAILED).</w:t>
      </w:r>
    </w:p>
    <w:p>
      <w:r>
        <w:t>[KB-6155f440-0799-44eb-851f-9a5b81fbbcf8], [KB-79cd66a7-e187-4f66-b53c-ded850690b2e]</w:t>
      </w:r>
    </w:p>
    <w:p>
      <w:pPr>
        <w:pStyle w:val="ListBullet"/>
      </w:pPr>
      <w:r>
        <w:t>Notification history can be retrieved by notification ID or by order ID.</w:t>
      </w:r>
    </w:p>
    <w:p>
      <w:r>
        <w:t>[KB-6155f440-0799-44eb-851f-9a5b81fbbcf8], [KB-79cd66a7-e187-4f66-b53c-ded850690b2e], [KB-4d364408-238b-4248-925a-97d5a3446d3c]</w:t>
      </w:r>
    </w:p>
    <w:p>
      <w:pPr>
        <w:pStyle w:val="ListBullet"/>
      </w:pPr>
      <w:r>
        <w:t>Notification Service API rate limit: 10 requests/second for email.</w:t>
      </w:r>
    </w:p>
    <w:p>
      <w:r>
        <w:t>[KB-582e7673-bd66-493e-b511-017708ae9326]</w:t>
      </w:r>
    </w:p>
    <w:p>
      <w:pPr>
        <w:pStyle w:val="Heading3"/>
      </w:pPr>
      <w:r>
        <w:t>4.1.4 System Integration</w:t>
      </w:r>
    </w:p>
    <w:p>
      <w:pPr>
        <w:pStyle w:val="ListBullet"/>
      </w:pPr>
      <w:r>
        <w:t>Payment Service and Notification Service are invoked by Order Service as follows:</w:t>
      </w:r>
    </w:p>
    <w:p>
      <w:pPr>
        <w:pStyle w:val="ListBullet"/>
      </w:pPr>
      <w:r>
        <w:t>Payment Service: POST /api/v1/payments/ for payment processing; POST /api/v1/payments/refund for refunds.</w:t>
      </w:r>
    </w:p>
    <w:p>
      <w:pPr>
        <w:pStyle w:val="ListBullet"/>
      </w:pPr>
      <w:r>
        <w:t>Notification Service: POST /api/v1/notifications/email and POST /api/v1/notifications/sms for notifications.</w:t>
      </w:r>
    </w:p>
    <w:p>
      <w:r>
        <w:t>[KB-1a8a8c49-5d2d-4747-b2de-4e95950cdf44], [KB-5a54adc1-e1bc-4649-9fe6-237c50ce768c], [KB-2414677b-6e22-47f5-917c-2ed718d86fd4]</w:t>
      </w:r>
    </w:p>
    <w:p>
      <w:pPr>
        <w:pStyle w:val="ListBullet"/>
      </w:pPr>
      <w:r>
        <w:t>Payment Service notifies Order Service of payment status via webhook (single order callback only).</w:t>
      </w:r>
    </w:p>
    <w:p>
      <w:r>
        <w:t>[KB-69d55b34-e506-4b4e-a043-ef842030f397], [KB-564ae239-84b1-4ef2-bb04-b7e829eb53b6]</w:t>
      </w:r>
    </w:p>
    <w:p>
      <w:pPr>
        <w:pStyle w:val="Heading2"/>
      </w:pPr>
      <w:r>
        <w:t>4.2 Constraint Requirements</w:t>
      </w:r>
    </w:p>
    <w:p>
      <w:pPr>
        <w:pStyle w:val="ListBullet"/>
      </w:pPr>
      <w:r>
        <w:t>Maximum payment amount per transaction is 1,000,000 JPY.</w:t>
      </w:r>
    </w:p>
    <w:p>
      <w:r>
        <w:t>[KB-8072a75f-d61d-49b1-a859-1be86806c449], [KB-299da2e5-721b-4ab1-9bb0-cd2d0f03c8c6], [KB-564ae239-84b1-4ef2-bb04-b7e829eb53b6]</w:t>
      </w:r>
    </w:p>
    <w:p>
      <w:pPr>
        <w:pStyle w:val="ListBullet"/>
      </w:pPr>
      <w:r>
        <w:t>Minimum payment amount per transaction is 100 JPY.</w:t>
      </w:r>
    </w:p>
    <w:p>
      <w:r>
        <w:t>[KB-8072a75f-d61d-49b1-a859-1be86806c449], [KB-299da2e5-721b-4ab1-9bb0-cd2d0f03c8c6]</w:t>
      </w:r>
    </w:p>
    <w:p>
      <w:pPr>
        <w:pStyle w:val="ListBullet"/>
      </w:pPr>
      <w:r>
        <w:t>Each order can be paid only once; duplicate payment requests for the same order are rejected.</w:t>
      </w:r>
    </w:p>
    <w:p>
      <w:r>
        <w:t>[KB-8072a75f-d61d-49b1-a859-1be86806c449], [KB-299da2e5-721b-4ab1-9bb0-cd2d0f03c8c6]</w:t>
      </w:r>
    </w:p>
    <w:p>
      <w:pPr>
        <w:pStyle w:val="ListBullet"/>
      </w:pPr>
      <w:r>
        <w:t>Refunds are only supported for completed payments.</w:t>
      </w:r>
    </w:p>
    <w:p>
      <w:r>
        <w:t>[KB-8072a75f-d61d-49b1-a859-1be86806c449], [KB-299da2e5-721b-4ab1-9bb0-cd2d0f03c8c6]</w:t>
      </w:r>
    </w:p>
    <w:p>
      <w:pPr>
        <w:pStyle w:val="ListBullet"/>
      </w:pPr>
      <w:r>
        <w:t>No batch payment or batch webhook processing is supported; all operations are per single order.</w:t>
      </w:r>
    </w:p>
    <w:p>
      <w:r>
        <w:t>[KB-8072a75f-d61d-49b1-a859-1be86806c449], [KB-564ae239-84b1-4ef2-bb04-b7e829eb53b6], [KB-69d55b34-e506-4b4e-a043-ef842030f397]</w:t>
      </w:r>
    </w:p>
    <w:p>
      <w:pPr>
        <w:pStyle w:val="Heading2"/>
      </w:pPr>
      <w:r>
        <w:t>4.3 Interface Requirements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Endpoint</w:t>
            </w:r>
          </w:p>
        </w:tc>
        <w:tc>
          <w:tcPr>
            <w:tcW w:type="dxa" w:w="2880"/>
          </w:tcPr>
          <w:p>
            <w:r>
              <w:t>Description</w:t>
            </w:r>
          </w:p>
        </w:tc>
        <w:tc>
          <w:tcPr>
            <w:tcW w:type="dxa" w:w="2880"/>
          </w:tcPr>
          <w:p>
            <w:r>
              <w:t>Reference</w:t>
            </w:r>
          </w:p>
        </w:tc>
      </w:tr>
      <w:tr>
        <w:tc>
          <w:tcPr>
            <w:tcW w:type="dxa" w:w="2880"/>
          </w:tcPr>
          <w:p>
            <w:r>
              <w:t>------------------------------------------------</w:t>
            </w:r>
          </w:p>
        </w:tc>
        <w:tc>
          <w:tcPr>
            <w:tcW w:type="dxa" w:w="2880"/>
          </w:tcPr>
          <w:p>
            <w:r>
              <w:t>-------------------------------------------------</w:t>
            </w:r>
          </w:p>
        </w:tc>
        <w:tc>
          <w:tcPr>
            <w:tcW w:type="dxa" w:w="2880"/>
          </w:tcPr>
          <w:p>
            <w:r>
              <w:t>---------------------------------------------</w:t>
            </w:r>
          </w:p>
        </w:tc>
      </w:tr>
      <w:tr>
        <w:tc>
          <w:tcPr>
            <w:tcW w:type="dxa" w:w="2880"/>
          </w:tcPr>
          <w:p>
            <w:r>
              <w:t>POST /api/v1/orders/</w:t>
            </w:r>
          </w:p>
        </w:tc>
        <w:tc>
          <w:tcPr>
            <w:tcW w:type="dxa" w:w="2880"/>
          </w:tcPr>
          <w:p>
            <w:r>
              <w:t>Create single order</w:t>
            </w:r>
          </w:p>
        </w:tc>
        <w:tc>
          <w:tcPr>
            <w:tcW w:type="dxa" w:w="2880"/>
          </w:tcPr>
          <w:p>
            <w:r>
              <w:t>[KB-459cbd85-fb6b-4a7e-8a36-e5f711cac6b9]</w:t>
            </w:r>
          </w:p>
        </w:tc>
      </w:tr>
      <w:tr>
        <w:tc>
          <w:tcPr>
            <w:tcW w:type="dxa" w:w="2880"/>
          </w:tcPr>
          <w:p>
            <w:r>
              <w:t>GET /api/v1/orders/</w:t>
            </w:r>
          </w:p>
        </w:tc>
        <w:tc>
          <w:tcPr>
            <w:tcW w:type="dxa" w:w="2880"/>
          </w:tcPr>
          <w:p>
            <w:r>
              <w:t>List orders (pagination: skip, limit)</w:t>
            </w:r>
          </w:p>
        </w:tc>
        <w:tc>
          <w:tcPr>
            <w:tcW w:type="dxa" w:w="2880"/>
          </w:tcPr>
          <w:p>
            <w:r>
              <w:t>[KB-459cbd85-fb6b-4a7e-8a36-e5f711cac6b9]</w:t>
            </w:r>
          </w:p>
        </w:tc>
      </w:tr>
      <w:tr>
        <w:tc>
          <w:tcPr>
            <w:tcW w:type="dxa" w:w="2880"/>
          </w:tcPr>
          <w:p>
            <w:r>
              <w:t>GET /api/v1/orders/{order_id}</w:t>
            </w:r>
          </w:p>
        </w:tc>
        <w:tc>
          <w:tcPr>
            <w:tcW w:type="dxa" w:w="2880"/>
          </w:tcPr>
          <w:p>
            <w:r>
              <w:t>Retrieve order details</w:t>
            </w:r>
          </w:p>
        </w:tc>
        <w:tc>
          <w:tcPr>
            <w:tcW w:type="dxa" w:w="2880"/>
          </w:tcPr>
          <w:p>
            <w:r>
              <w:t>[KB-459cbd85-fb6b-4a7e-8a36-e5f711cac6b9]</w:t>
            </w:r>
          </w:p>
        </w:tc>
      </w:tr>
      <w:tr>
        <w:tc>
          <w:tcPr>
            <w:tcW w:type="dxa" w:w="2880"/>
          </w:tcPr>
          <w:p>
            <w:r>
              <w:t>PUT /api/v1/orders/{order_id}/status</w:t>
            </w:r>
          </w:p>
        </w:tc>
        <w:tc>
          <w:tcPr>
            <w:tcW w:type="dxa" w:w="2880"/>
          </w:tcPr>
          <w:p>
            <w:r>
              <w:t>Update order status</w:t>
            </w:r>
          </w:p>
        </w:tc>
        <w:tc>
          <w:tcPr>
            <w:tcW w:type="dxa" w:w="2880"/>
          </w:tcPr>
          <w:p>
            <w:r>
              <w:t>[KB-4287fde1-e2d9-4e31-8f2f-5c3f64f00add]</w:t>
            </w:r>
          </w:p>
        </w:tc>
      </w:tr>
      <w:tr>
        <w:tc>
          <w:tcPr>
            <w:tcW w:type="dxa" w:w="2880"/>
          </w:tcPr>
          <w:p>
            <w:r>
              <w:t>DELETE /api/v1/orders/{order_id}</w:t>
            </w:r>
          </w:p>
        </w:tc>
        <w:tc>
          <w:tcPr>
            <w:tcW w:type="dxa" w:w="2880"/>
          </w:tcPr>
          <w:p>
            <w:r>
              <w:t>Cancel order, triggers refund &amp; notification</w:t>
            </w:r>
          </w:p>
        </w:tc>
        <w:tc>
          <w:tcPr>
            <w:tcW w:type="dxa" w:w="2880"/>
          </w:tcPr>
          <w:p>
            <w:r>
              <w:t>[KB-4287fde1-e2d9-4e31-8f2f-5c3f64f00add]</w:t>
            </w:r>
          </w:p>
        </w:tc>
      </w:tr>
      <w:tr>
        <w:tc>
          <w:tcPr>
            <w:tcW w:type="dxa" w:w="2880"/>
          </w:tcPr>
          <w:p>
            <w:r>
              <w:t>POST /api/v1/orders/{order_id}/webhook</w:t>
            </w:r>
          </w:p>
        </w:tc>
        <w:tc>
          <w:tcPr>
            <w:tcW w:type="dxa" w:w="2880"/>
          </w:tcPr>
          <w:p>
            <w:r>
              <w:t>Payment status update (single order only)</w:t>
            </w:r>
          </w:p>
        </w:tc>
        <w:tc>
          <w:tcPr>
            <w:tcW w:type="dxa" w:w="2880"/>
          </w:tcPr>
          <w:p>
            <w:r>
              <w:t>[KB-69d55b34-e506-4b4e-a043-ef842030f397]</w:t>
            </w:r>
          </w:p>
        </w:tc>
      </w:tr>
      <w:tr>
        <w:tc>
          <w:tcPr>
            <w:tcW w:type="dxa" w:w="2880"/>
          </w:tcPr>
          <w:p>
            <w:r>
              <w:t>POST /api/v1/payments/</w:t>
            </w:r>
          </w:p>
        </w:tc>
        <w:tc>
          <w:tcPr>
            <w:tcW w:type="dxa" w:w="2880"/>
          </w:tcPr>
          <w:p>
            <w:r>
              <w:t>Process payment for single order</w:t>
            </w:r>
          </w:p>
        </w:tc>
        <w:tc>
          <w:tcPr>
            <w:tcW w:type="dxa" w:w="2880"/>
          </w:tcPr>
          <w:p>
            <w:r>
              <w:t>[KB-8072a75f-d61d-49b1-a859-1be86806c449]</w:t>
            </w:r>
          </w:p>
        </w:tc>
      </w:tr>
      <w:tr>
        <w:tc>
          <w:tcPr>
            <w:tcW w:type="dxa" w:w="2880"/>
          </w:tcPr>
          <w:p>
            <w:r>
              <w:t>GET /api/v1/payments/{payment_id}</w:t>
            </w:r>
          </w:p>
        </w:tc>
        <w:tc>
          <w:tcPr>
            <w:tcW w:type="dxa" w:w="2880"/>
          </w:tcPr>
          <w:p>
            <w:r>
              <w:t>Retrieve payment by payment ID</w:t>
            </w:r>
          </w:p>
        </w:tc>
        <w:tc>
          <w:tcPr>
            <w:tcW w:type="dxa" w:w="2880"/>
          </w:tcPr>
          <w:p>
            <w:r>
              <w:t>[KB-8072a75f-d61d-49b1-a859-1be86806c449]</w:t>
            </w:r>
          </w:p>
        </w:tc>
      </w:tr>
      <w:tr>
        <w:tc>
          <w:tcPr>
            <w:tcW w:type="dxa" w:w="2880"/>
          </w:tcPr>
          <w:p>
            <w:r>
              <w:t>GET /api/v1/payments/order/{order_id}</w:t>
            </w:r>
          </w:p>
        </w:tc>
        <w:tc>
          <w:tcPr>
            <w:tcW w:type="dxa" w:w="2880"/>
          </w:tcPr>
          <w:p>
            <w:r>
              <w:t>Retrieve payment for specific order</w:t>
            </w:r>
          </w:p>
        </w:tc>
        <w:tc>
          <w:tcPr>
            <w:tcW w:type="dxa" w:w="2880"/>
          </w:tcPr>
          <w:p>
            <w:r>
              <w:t>[KB-8072a75f-d61d-49b1-a859-1be86806c449]</w:t>
            </w:r>
          </w:p>
        </w:tc>
      </w:tr>
      <w:tr>
        <w:tc>
          <w:tcPr>
            <w:tcW w:type="dxa" w:w="2880"/>
          </w:tcPr>
          <w:p>
            <w:r>
              <w:t>POST /api/v1/payments/refund</w:t>
            </w:r>
          </w:p>
        </w:tc>
        <w:tc>
          <w:tcPr>
            <w:tcW w:type="dxa" w:w="2880"/>
          </w:tcPr>
          <w:p>
            <w:r>
              <w:t>Process refund for completed payment</w:t>
            </w:r>
          </w:p>
        </w:tc>
        <w:tc>
          <w:tcPr>
            <w:tcW w:type="dxa" w:w="2880"/>
          </w:tcPr>
          <w:p>
            <w:r>
              <w:t>[KB-8072a75f-d61d-49b1-a859-1be86806c449]</w:t>
            </w:r>
          </w:p>
        </w:tc>
      </w:tr>
      <w:tr>
        <w:tc>
          <w:tcPr>
            <w:tcW w:type="dxa" w:w="2880"/>
          </w:tcPr>
          <w:p>
            <w:r>
              <w:t>POST /api/v1/notifications/email</w:t>
            </w:r>
          </w:p>
        </w:tc>
        <w:tc>
          <w:tcPr>
            <w:tcW w:type="dxa" w:w="2880"/>
          </w:tcPr>
          <w:p>
            <w:r>
              <w:t>Send email notification for single order</w:t>
            </w:r>
          </w:p>
        </w:tc>
        <w:tc>
          <w:tcPr>
            <w:tcW w:type="dxa" w:w="2880"/>
          </w:tcPr>
          <w:p>
            <w:r>
              <w:t>[KB-582e7673-bd66-493e-b511-017708ae9326]</w:t>
            </w:r>
          </w:p>
        </w:tc>
      </w:tr>
      <w:tr>
        <w:tc>
          <w:tcPr>
            <w:tcW w:type="dxa" w:w="2880"/>
          </w:tcPr>
          <w:p>
            <w:r>
              <w:t>POST /api/v1/notifications/sms</w:t>
            </w:r>
          </w:p>
        </w:tc>
        <w:tc>
          <w:tcPr>
            <w:tcW w:type="dxa" w:w="2880"/>
          </w:tcPr>
          <w:p>
            <w:r>
              <w:t>Send SMS notification for single order</w:t>
            </w:r>
          </w:p>
        </w:tc>
        <w:tc>
          <w:tcPr>
            <w:tcW w:type="dxa" w:w="2880"/>
          </w:tcPr>
          <w:p>
            <w:r>
              <w:t>[KB-2414677b-6e22-47f5-917c-2ed718d86fd4]</w:t>
            </w:r>
          </w:p>
        </w:tc>
      </w:tr>
      <w:tr>
        <w:tc>
          <w:tcPr>
            <w:tcW w:type="dxa" w:w="2880"/>
          </w:tcPr>
          <w:p>
            <w:r>
              <w:t>GET /api/v1/notifications/{notification_id}</w:t>
            </w:r>
          </w:p>
        </w:tc>
        <w:tc>
          <w:tcPr>
            <w:tcW w:type="dxa" w:w="2880"/>
          </w:tcPr>
          <w:p>
            <w:r>
              <w:t>Retrieve notification by ID</w:t>
            </w:r>
          </w:p>
        </w:tc>
        <w:tc>
          <w:tcPr>
            <w:tcW w:type="dxa" w:w="2880"/>
          </w:tcPr>
          <w:p>
            <w:r>
              <w:t>[KB-4d364408-238b-4248-925a-97d5a3446d3c]</w:t>
            </w:r>
          </w:p>
        </w:tc>
      </w:tr>
      <w:tr>
        <w:tc>
          <w:tcPr>
            <w:tcW w:type="dxa" w:w="2880"/>
          </w:tcPr>
          <w:p>
            <w:r>
              <w:t>GET /api/v1/notifications/order/{order_id}</w:t>
            </w:r>
          </w:p>
        </w:tc>
        <w:tc>
          <w:tcPr>
            <w:tcW w:type="dxa" w:w="2880"/>
          </w:tcPr>
          <w:p>
            <w:r>
              <w:t>Retrieve all notifications for an order</w:t>
            </w:r>
          </w:p>
        </w:tc>
        <w:tc>
          <w:tcPr>
            <w:tcW w:type="dxa" w:w="2880"/>
          </w:tcPr>
          <w:p>
            <w:r>
              <w:t>[KB-4d364408-238b-4248-925a-97d5a3446d3c]</w:t>
            </w:r>
          </w:p>
        </w:tc>
      </w:tr>
    </w:tbl>
    <w:p>
      <w:pPr>
        <w:pStyle w:val="Heading2"/>
      </w:pPr>
      <w:r>
        <w:t>4.4 Data Requirements</w:t>
      </w:r>
    </w:p>
    <w:p>
      <w:pPr>
        <w:pStyle w:val="ListBullet"/>
      </w:pPr>
      <w:r>
        <w:t>Order data must include: customer name, customer email, item details (product name, quantity, unit price), currency.</w:t>
      </w:r>
    </w:p>
    <w:p>
      <w:pPr>
        <w:pStyle w:val="ListBullet"/>
      </w:pPr>
      <w:r>
        <w:t>Payment data must include: order</w:t>
      </w:r>
      <w:r>
        <w:t>_</w:t>
      </w:r>
      <w:r>
        <w:t>id, amount, currency.</w:t>
      </w:r>
    </w:p>
    <w:p>
      <w:pPr>
        <w:pStyle w:val="ListBullet"/>
      </w:pPr>
      <w:r>
        <w:t>Notification data must include: order</w:t>
      </w:r>
      <w:r>
        <w:rPr>
          <w:i/>
        </w:rPr>
        <w:t>id, recipient (email or phone), template</w:t>
      </w:r>
      <w:r>
        <w:t>name, template</w:t>
      </w:r>
      <w:r>
        <w:t>_</w:t>
      </w:r>
      <w:r>
        <w:t>data (variables for Jinja2 rendering).</w:t>
      </w:r>
    </w:p>
    <w:p>
      <w:r>
        <w:t>[KB-4c9591c9-34d5-42b1-a0e2-1de20131159c], [KB-582e7673-bd66-493e-b511-017708ae9326]</w:t>
      </w:r>
    </w:p>
    <w:p>
      <w:pPr>
        <w:pStyle w:val="Heading2"/>
      </w:pPr>
      <w:r>
        <w:t>4.5 Quality Requirements</w:t>
      </w:r>
    </w:p>
    <w:p>
      <w:pPr>
        <w:pStyle w:val="Heading3"/>
      </w:pPr>
      <w:r>
        <w:t>4.5.1 Security</w:t>
      </w:r>
    </w:p>
    <w:p>
      <w:pPr>
        <w:pStyle w:val="ListBullet"/>
      </w:pPr>
      <w:r>
        <w:t>Authentication via OAuth 2.0 Bearer tokens (JWT)</w:t>
      </w:r>
    </w:p>
    <w:p>
      <w:pPr>
        <w:pStyle w:val="ListBullet"/>
      </w:pPr>
      <w:r>
        <w:t>Authorization via @PreAuthorize with role and attribute checks</w:t>
      </w:r>
    </w:p>
    <w:p>
      <w:pPr>
        <w:pStyle w:val="ListBullet"/>
      </w:pPr>
      <w:r>
        <w:t>Input validation using Bean Validation (JSR 380)</w:t>
      </w:r>
    </w:p>
    <w:p>
      <w:pPr>
        <w:pStyle w:val="ListBullet"/>
      </w:pPr>
      <w:r>
        <w:t>Output filtering: PHI field filtering based on caller role</w:t>
      </w:r>
    </w:p>
    <w:p>
      <w:pPr>
        <w:pStyle w:val="ListBullet"/>
      </w:pPr>
      <w:r>
        <w:t>Rate limiting: 100 requests/minute (user), 1000 requests/minute (service)</w:t>
      </w:r>
    </w:p>
    <w:p>
      <w:pPr>
        <w:pStyle w:val="ListBullet"/>
      </w:pPr>
      <w:r>
        <w:t>TLS 1.3 minimum</w:t>
      </w:r>
    </w:p>
    <w:p>
      <w:pPr>
        <w:pStyle w:val="ListBullet"/>
      </w:pPr>
      <w:r>
        <w:t>CORS: whitelist-based, per environment</w:t>
      </w:r>
    </w:p>
    <w:p>
      <w:pPr>
        <w:pStyle w:val="ListBullet"/>
      </w:pPr>
      <w:r>
        <w:t>Audit logging: every API call logged with correlation ID</w:t>
      </w:r>
    </w:p>
    <w:p>
      <w:pPr>
        <w:pStyle w:val="ListBullet"/>
      </w:pPr>
      <w:r>
        <w:t>PHI must never be included in URLs or logs; only resource IDs are permitted</w:t>
      </w:r>
    </w:p>
    <w:p>
      <w:r>
        <w:t>[KB-64681fc4-a9bf-458e-bc2d-eb3fb009161b], [KB-7efc7991-042f-4250-a023-be3696c0d900]</w:t>
      </w:r>
    </w:p>
    <w:p>
      <w:pPr>
        <w:pStyle w:val="Heading3"/>
      </w:pPr>
      <w:r>
        <w:t>4.5.2 Performance</w:t>
      </w:r>
    </w:p>
    <w:p>
      <w:pPr>
        <w:pStyle w:val="ListBullet"/>
      </w:pPr>
      <w:r>
        <w:t>Order creation and payment processing must complete within the expected business SLA (not specified in the provided context).</w:t>
      </w:r>
    </w:p>
    <w:p>
      <w:r>
        <w:t>[GAP: Missing data for Requirements]</w:t>
      </w:r>
    </w:p>
    <w:p>
      <w:pPr>
        <w:pStyle w:val="Heading3"/>
      </w:pPr>
      <w:r>
        <w:t>4.5.3 Usability</w:t>
      </w:r>
    </w:p>
    <w:p>
      <w:pPr>
        <w:pStyle w:val="ListBullet"/>
      </w:pPr>
      <w:r>
        <w:t>Notification templates support Japanese content and variable substitution.</w:t>
      </w:r>
    </w:p>
    <w:p>
      <w:pPr>
        <w:pStyle w:val="ListBullet"/>
      </w:pPr>
      <w:r>
        <w:t>Notification delivery status is visible and retrievable.</w:t>
      </w:r>
    </w:p>
    <w:p>
      <w:r>
        <w:t>[KB-6155f440-0799-44eb-851f-9a5b81fbbcf8], [KB-79cd66a7-e187-4f66-b53c-ded850690b2e]</w:t>
      </w:r>
    </w:p>
    <w:p>
      <w:pPr>
        <w:pStyle w:val="Heading2"/>
      </w:pPr>
      <w:r>
        <w:t>4.6 Business Requirements</w:t>
      </w:r>
    </w:p>
    <w:p>
      <w:pPr>
        <w:pStyle w:val="ListBullet"/>
      </w:pPr>
      <w:r>
        <w:t>The system is designed to improve operational efficiency for corporate customers by automating order creation, payment processing, and notification workflows.</w:t>
      </w:r>
    </w:p>
    <w:p>
      <w:pPr>
        <w:pStyle w:val="ListBullet"/>
      </w:pPr>
      <w:r>
        <w:t>Bulk order import, batch payment, and batch notification are not supported in the current system.</w:t>
      </w:r>
    </w:p>
    <w:p>
      <w:r>
        <w:t>[KB-8072a75f-d61d-49b1-a859-1be86806c449], [KB-564ae239-84b1-4ef2-bb04-b7e829eb53b6]</w:t>
      </w:r>
    </w:p>
    <w:p>
      <w:r>
        <w:t>---</w:t>
      </w:r>
    </w:p>
    <w:p>
      <w:r>
        <w:rPr>
          <w:b/>
        </w:rPr>
        <w:t>Note:</w:t>
      </w:r>
      <w:r>
        <w:t xml:space="preserve"> All requirements are strictly based on the provided context. Any missing requirement details are indicated as [GAP: Missing data for Requirements].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Generated Document</dc:title>
  <dc:subject/>
  <dc:creator>python-docx</dc:creator>
  <cp:keywords/>
  <dc:description>generated by python-docx</dc:description>
  <cp:lastModifiedBy/>
  <cp:revision>1</cp:revision>
  <dcterms:created xsi:type="dcterms:W3CDTF">2026-06-12T03:12:48Z</dcterms:created>
  <dcterms:modified xsi:type="dcterms:W3CDTF">2013-12-23T23:15:00Z</dcterms:modified>
  <cp:category/>
</cp:coreProperties>
</file>